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30FD4" w14:textId="77777777" w:rsidR="00AD46B7" w:rsidRDefault="00AD46B7" w:rsidP="00E01BF5">
      <w:pPr>
        <w:spacing w:after="0" w:line="240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F132ABB" w14:textId="77777777" w:rsidR="00AD46B7" w:rsidRDefault="00AD46B7" w:rsidP="002901F4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ТЕХНИЧЕСКОЕ ЗАДАНИЕ</w:t>
      </w:r>
    </w:p>
    <w:p w14:paraId="48F8F711" w14:textId="1FF247B5" w:rsidR="00E95691" w:rsidRDefault="00E95691" w:rsidP="002901F4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 приобретение </w:t>
      </w:r>
      <w:r w:rsidR="00DC13B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микроавтобуса </w:t>
      </w:r>
    </w:p>
    <w:p w14:paraId="659915B0" w14:textId="2905E563" w:rsidR="00AD46B7" w:rsidRPr="00F22DAA" w:rsidRDefault="00731AB1" w:rsidP="002901F4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Style w:val="a3"/>
        <w:tblW w:w="10710" w:type="dxa"/>
        <w:tblInd w:w="-635" w:type="dxa"/>
        <w:tblLook w:val="04A0" w:firstRow="1" w:lastRow="0" w:firstColumn="1" w:lastColumn="0" w:noHBand="0" w:noVBand="1"/>
      </w:tblPr>
      <w:tblGrid>
        <w:gridCol w:w="810"/>
        <w:gridCol w:w="3150"/>
        <w:gridCol w:w="6750"/>
      </w:tblGrid>
      <w:tr w:rsidR="00AD46B7" w:rsidRPr="00E01BF5" w14:paraId="5307ECB4" w14:textId="77777777" w:rsidTr="00A843BF">
        <w:trPr>
          <w:trHeight w:val="6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E9EA" w14:textId="77777777" w:rsidR="00AD46B7" w:rsidRDefault="00AD46B7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  <w:p w14:paraId="41D77BD7" w14:textId="77777777" w:rsidR="00AD46B7" w:rsidRDefault="00AD46B7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CC0A" w14:textId="77777777" w:rsidR="00AD46B7" w:rsidRDefault="00AD46B7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4272" w14:textId="77777777" w:rsidR="00AD46B7" w:rsidRDefault="00AD46B7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Описание характеристик и технические требования</w:t>
            </w:r>
          </w:p>
        </w:tc>
      </w:tr>
      <w:tr w:rsidR="00E572CE" w:rsidRPr="00681862" w14:paraId="6A059016" w14:textId="77777777" w:rsidTr="00DE268A">
        <w:trPr>
          <w:trHeight w:val="3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F68F" w14:textId="212787AE" w:rsidR="00E572CE" w:rsidRPr="00681862" w:rsidRDefault="00E572CE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18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C03" w14:textId="1FB44D46" w:rsidR="00E572CE" w:rsidRPr="00681862" w:rsidRDefault="004E2FFD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18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расположения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48C" w14:textId="7C736DB9" w:rsidR="00E572CE" w:rsidRPr="00681862" w:rsidRDefault="004E2FFD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18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Кыргызская Республика г. Бишкек</w:t>
            </w:r>
            <w:r w:rsidR="00681862" w:rsidRPr="006818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ул. Ибраимова, 24</w:t>
            </w:r>
            <w:r w:rsidR="00E01B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</w:t>
            </w:r>
            <w:r w:rsidR="00681862" w:rsidRPr="006818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</w:tr>
      <w:tr w:rsidR="00681862" w:rsidRPr="00364847" w14:paraId="654FAD7B" w14:textId="77777777" w:rsidTr="00DE268A">
        <w:trPr>
          <w:trHeight w:val="3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8FC8" w14:textId="0D66C7E2" w:rsidR="00681862" w:rsidRPr="00681862" w:rsidRDefault="00681862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A97A" w14:textId="0F21535D" w:rsidR="00681862" w:rsidRPr="00681862" w:rsidRDefault="00681862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Заказчик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5B2E" w14:textId="13399761" w:rsidR="00681862" w:rsidRPr="00681862" w:rsidRDefault="00B27F1B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Транспортный отдел</w:t>
            </w:r>
            <w:r w:rsidR="002871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51B6A" w:rsidRPr="00E01BF5" w14:paraId="282AC962" w14:textId="77777777" w:rsidTr="00A843BF">
        <w:trPr>
          <w:trHeight w:val="6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9C1" w14:textId="6D161676" w:rsidR="00551B6A" w:rsidRDefault="00551B6A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513" w14:textId="6B725D2F" w:rsidR="00551B6A" w:rsidRDefault="00551B6A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закупки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9A13" w14:textId="20133C55" w:rsidR="00551B6A" w:rsidRPr="003D1ABA" w:rsidRDefault="0002229D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Предметом Технического Задания (ТЗ) является приобретение </w:t>
            </w:r>
            <w:r w:rsidR="007265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7265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="00113D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</w:t>
            </w:r>
            <w:r w:rsidR="007265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113D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912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микроавтобуса</w:t>
            </w:r>
            <w:r w:rsidR="009F26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D46B7" w:rsidRPr="00E01BF5" w14:paraId="1EB384CE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8556" w14:textId="27265C5D" w:rsidR="00AD46B7" w:rsidRDefault="00DF1FDC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6818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2D2C" w14:textId="77777777" w:rsidR="00AD46B7" w:rsidRDefault="00AD46B7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дате выпуска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F742" w14:textId="5215A246" w:rsidR="00AD46B7" w:rsidRDefault="00AD46B7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Автомобиль должен быть абсолютно новым, не ранее 202</w:t>
            </w:r>
            <w:r w:rsidR="008419AE" w:rsidRPr="008419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 выпуска</w:t>
            </w:r>
            <w:r w:rsidR="001B01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4649F7C8" w14:textId="47BA4B9B" w:rsidR="00CE430A" w:rsidRDefault="00CE430A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Поставляемый Товар не должен находиться </w:t>
            </w:r>
            <w:r w:rsidR="007D40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залоге, под арестом или под иным обременением. </w:t>
            </w:r>
          </w:p>
        </w:tc>
      </w:tr>
      <w:tr w:rsidR="00F40B58" w:rsidRPr="00E01BF5" w14:paraId="4612D7A2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D53B" w14:textId="4D975621" w:rsidR="00F40B58" w:rsidRPr="00E83C46" w:rsidRDefault="00F40B58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E2E" w14:textId="419E1924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условиям эксплуатации микроавтобуса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4D65" w14:textId="5F7215DF" w:rsidR="00F40B58" w:rsidRPr="007F3E84" w:rsidRDefault="00F40B58" w:rsidP="002901F4">
            <w:pPr>
              <w:spacing w:line="240" w:lineRule="exact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Автомашина (далее АТС), относящаяся к категории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предназначенная для перевозки пассажиров и грузов по дорогам общего пользования с твердым и грунтовым покрытием, в том числе при необходимости на территории рудника Кумтор, в карьере, в горных условиях при температуре от -40</w:t>
            </w:r>
            <w:r>
              <w:rPr>
                <w:rFonts w:ascii="Wide Latin" w:hAnsi="Wide Latin" w:cs="Times New Roman"/>
                <w:sz w:val="24"/>
                <w:szCs w:val="24"/>
                <w:lang w:val="ru-RU"/>
              </w:rPr>
              <w:t>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до +45</w:t>
            </w:r>
            <w:r>
              <w:rPr>
                <w:rFonts w:ascii="Wide Latin" w:hAnsi="Wide Latin" w:cs="Times New Roman"/>
                <w:sz w:val="24"/>
                <w:szCs w:val="24"/>
                <w:lang w:val="ru-RU"/>
              </w:rPr>
              <w:t>º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С на высоте 4 000 метров над уровнем моря. </w:t>
            </w:r>
          </w:p>
        </w:tc>
      </w:tr>
      <w:tr w:rsidR="00F40B58" w:rsidRPr="00364847" w14:paraId="0B906DB5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7FE3" w14:textId="692181B4" w:rsidR="00F40B58" w:rsidRDefault="00F40B58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575" w14:textId="6B45B395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Технические характеристики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7B1" w14:textId="2F71A2CD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Двигатель: Бензин</w:t>
            </w:r>
          </w:p>
          <w:p w14:paraId="7E78B729" w14:textId="49783487" w:rsidR="00F40B58" w:rsidRP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 двигателя: 3,5л.,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4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  <w:p w14:paraId="49A4281A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Экологический стандарт: не ниже ЕВРО 4. </w:t>
            </w:r>
          </w:p>
          <w:p w14:paraId="29078833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Трансмиссия: АКПП. </w:t>
            </w:r>
          </w:p>
          <w:p w14:paraId="5AF8E8FA" w14:textId="1A0EAA92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привода: 4х4 (предпочтительный)/задний/передний.</w:t>
            </w:r>
          </w:p>
          <w:p w14:paraId="4C76504A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дверей: 5.</w:t>
            </w:r>
          </w:p>
          <w:p w14:paraId="4A57E951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Количество мест: не менее 9 (включая водительское). </w:t>
            </w:r>
          </w:p>
          <w:p w14:paraId="6BE2A572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Цвет: белый (предпочтительно), светлые цвета. </w:t>
            </w:r>
          </w:p>
          <w:p w14:paraId="26DD1C39" w14:textId="0E7C6F6D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Минимальный дорожный просвет: 185 мм. </w:t>
            </w:r>
          </w:p>
        </w:tc>
      </w:tr>
      <w:tr w:rsidR="00F40B58" w:rsidRPr="00E01BF5" w14:paraId="62F17BED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A1CF" w14:textId="519E9CD1" w:rsidR="00F40B58" w:rsidRDefault="00F40B58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532D" w14:textId="332998CC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Комплектация микроавтобуса, оборудование и аксессуары.</w:t>
            </w:r>
          </w:p>
          <w:p w14:paraId="1F90AAE2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F86929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3E70131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0259096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28B7E4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2360CC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51E6D46" w14:textId="4CF2E613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7E6E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Оснащение микроавтобуса: </w:t>
            </w:r>
          </w:p>
          <w:p w14:paraId="6F2F429C" w14:textId="2808A13B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трехточечные ремни безопасности на всех сиденьях; </w:t>
            </w:r>
          </w:p>
          <w:p w14:paraId="021FE528" w14:textId="14EAFBBD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мягкие пассажирские сиденья, предназначенные для автобусов междугороднего и/или дальнего следования; </w:t>
            </w:r>
          </w:p>
          <w:p w14:paraId="7DEA02BF" w14:textId="3B74DF5B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салон должен быть укомплектован аварийными ручными молотками; </w:t>
            </w:r>
          </w:p>
          <w:p w14:paraId="6E379E2E" w14:textId="19BE37AC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 обязательное наличие огнетушителей как в кабине водителя, так и в салоне для пассажиров; </w:t>
            </w:r>
          </w:p>
          <w:p w14:paraId="5EB394E8" w14:textId="30F05628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домкрат; </w:t>
            </w:r>
          </w:p>
          <w:p w14:paraId="426335A0" w14:textId="18B31C34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запасное колесо; </w:t>
            </w:r>
          </w:p>
          <w:p w14:paraId="016DDFBD" w14:textId="6423B299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набор стандартных инструментов и принадлежностей; </w:t>
            </w:r>
          </w:p>
          <w:p w14:paraId="0FC0A647" w14:textId="5AF5D34D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наличие системы мультимедиа; </w:t>
            </w:r>
          </w:p>
          <w:p w14:paraId="68AE6646" w14:textId="05043E01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камера заднего вида; </w:t>
            </w:r>
          </w:p>
          <w:p w14:paraId="2B900820" w14:textId="6A748624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наличие не менее 2 – х розеток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D3EBBBB" w14:textId="05BCE715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дополнительный отопитель салона; </w:t>
            </w:r>
          </w:p>
          <w:p w14:paraId="1CAB3D0D" w14:textId="4816413D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климат контроль; </w:t>
            </w:r>
          </w:p>
          <w:p w14:paraId="3BE3A44B" w14:textId="318C2F64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противотуманные фары; </w:t>
            </w:r>
          </w:p>
          <w:p w14:paraId="0D280341" w14:textId="038BB54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передние и задние брызговики;</w:t>
            </w:r>
          </w:p>
          <w:p w14:paraId="626BF9A0" w14:textId="0BB781EE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полноразмерное запасное колесо; </w:t>
            </w:r>
          </w:p>
          <w:p w14:paraId="14D686E4" w14:textId="5BBA9001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обогрев заднего стекла; </w:t>
            </w:r>
          </w:p>
          <w:p w14:paraId="01743A69" w14:textId="4B87110B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наличие подушек безопасности первого ряда. </w:t>
            </w:r>
          </w:p>
        </w:tc>
      </w:tr>
      <w:tr w:rsidR="00F40B58" w:rsidRPr="00E01BF5" w14:paraId="6B220A85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1376" w14:textId="23EDEA68" w:rsidR="00F40B58" w:rsidRDefault="00472E30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F4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783F" w14:textId="4738FC5B" w:rsidR="00F40B58" w:rsidRDefault="00F40B58" w:rsidP="002901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Стандарты и сертификаты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5AF" w14:textId="0E1924C9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АТС должно соответствовать требованиям к качеству, устанавливаемыми техническими регламентами, документами в области стандартизации, государственными стандартами,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применимыми для товаров такого рода, и действующими на территории Кыргызской Республики. АТС должно соответствовать требованиям безопасности, установленным действующим законодательством Кыргызской Республики. </w:t>
            </w:r>
          </w:p>
        </w:tc>
      </w:tr>
      <w:tr w:rsidR="00F40B58" w:rsidRPr="00E01BF5" w14:paraId="713B664F" w14:textId="77777777" w:rsidTr="0022225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941" w14:textId="26505C8C" w:rsidR="00F40B58" w:rsidRDefault="00472E30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  <w:r w:rsidR="00F4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3CB0" w14:textId="422631F8" w:rsidR="00F40B58" w:rsidRPr="004E3B71" w:rsidRDefault="00F40B58" w:rsidP="002901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приемки транспортного средства и обучение персонала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2615" w14:textId="16406D23" w:rsidR="00F40B58" w:rsidRDefault="002256F1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4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.1. Приемка производится на территории Заказчика в присутствии ответственного лица Поставщика. </w:t>
            </w:r>
          </w:p>
          <w:p w14:paraId="15C0C108" w14:textId="77777777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Автомобиль принимается путем подписания сторонами Акта ввода в эксплуатацию. Обучение персонала покупателя правилам эксплуатации и техническому обслуживанию должно производиться во время производства пуско-наладочных работ.</w:t>
            </w:r>
          </w:p>
          <w:p w14:paraId="1EBA1BBC" w14:textId="3F4B4DD8" w:rsidR="00F40B58" w:rsidRDefault="002256F1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4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.2. Руководство по эксплуатации (сервисная </w:t>
            </w:r>
            <w:proofErr w:type="gramStart"/>
            <w:r w:rsidR="00F4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книжка</w:t>
            </w:r>
            <w:proofErr w:type="gramEnd"/>
            <w:r w:rsidR="00F4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на АТС должно быть в комплекте. </w:t>
            </w:r>
          </w:p>
          <w:p w14:paraId="25D4D6A6" w14:textId="16EB203E" w:rsidR="00F40B58" w:rsidRDefault="002256F1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4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.3. Все затраты за дополнительные работы выявленные в ходе проверки Оборудования несет Поставщик. </w:t>
            </w:r>
          </w:p>
        </w:tc>
      </w:tr>
      <w:tr w:rsidR="00F40B58" w:rsidRPr="00364847" w14:paraId="64D00E3B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D3E5" w14:textId="04F7325B" w:rsidR="00F40B58" w:rsidRDefault="00F40B58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2E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C0F2" w14:textId="027BFF54" w:rsidR="00F40B58" w:rsidRDefault="00F40B58" w:rsidP="002901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Гарантийный срок транспортного средства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EC11" w14:textId="573759F5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Гарантийный срок микроавтобуса должен составить не менее 36 месяцев с начала ввода в эксплуатацию АТС или 100 000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км.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пробега, что наступит ранее.</w:t>
            </w:r>
          </w:p>
        </w:tc>
      </w:tr>
      <w:tr w:rsidR="00F40B58" w:rsidRPr="00E01BF5" w14:paraId="7891968C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E745" w14:textId="0FF29F65" w:rsidR="00F40B58" w:rsidRDefault="00F40B58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472E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02E1" w14:textId="4C9F8AC4" w:rsidR="00F40B58" w:rsidRDefault="00F40B58" w:rsidP="002901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Критерии оценки качества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50D0" w14:textId="16959E68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13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.1. После ввода в эксплуатацию в течение гарантийного срока производится оценка АТС. Характеристика должна соответствовать заводским показателям. </w:t>
            </w:r>
          </w:p>
          <w:p w14:paraId="49B70F08" w14:textId="3D5785DC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13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.2. В случае выявления несоответствий наших требований Поставщик берет на себя все затраты по их устранению. </w:t>
            </w:r>
          </w:p>
          <w:p w14:paraId="3B6A5026" w14:textId="4A447E6F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13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.3. Автомашина должна соответствовать требованиям безопасности, установленным действующим законодательством КР / ЕАЭС. </w:t>
            </w:r>
          </w:p>
        </w:tc>
      </w:tr>
      <w:tr w:rsidR="00F40B58" w:rsidRPr="00364847" w14:paraId="2C816CE7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2BD5" w14:textId="5B6E5CF3" w:rsidR="00F40B58" w:rsidRPr="007D357B" w:rsidRDefault="00F40B58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2E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8903" w14:textId="38A03250" w:rsidR="00F40B58" w:rsidRDefault="00F40B58" w:rsidP="002901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Требование к документации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EAAA" w14:textId="2BDB4D65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полного комплекта документации необходимого для поставки транспортного средства на учет в государственном учреждении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Унаа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в соответствии с ППКР. Копии грузовых таможенных деклараций. Наличие гарантийной и сервисной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книжки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руководство по эксплуатации на русском языке в бумажном и электронном формате. Каталог запасных частей.</w:t>
            </w:r>
          </w:p>
        </w:tc>
      </w:tr>
      <w:tr w:rsidR="00F40B58" w:rsidRPr="00E01BF5" w14:paraId="54DDE6FF" w14:textId="77777777" w:rsidTr="00882359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0F70" w14:textId="37A4FAF1" w:rsidR="00F40B58" w:rsidRPr="00657EEB" w:rsidRDefault="00F40B58" w:rsidP="002901F4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613501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1AEC" w14:textId="77777777" w:rsidR="00F40B58" w:rsidRPr="00657EEB" w:rsidRDefault="00F40B58" w:rsidP="002901F4">
            <w:pPr>
              <w:spacing w:line="240" w:lineRule="exact"/>
              <w:rPr>
                <w:rFonts w:ascii="Times New Roman" w:hAnsi="Times New Roman"/>
                <w:lang w:val="ru-RU"/>
              </w:rPr>
            </w:pPr>
            <w:r w:rsidRPr="00657EEB">
              <w:rPr>
                <w:rFonts w:ascii="Times New Roman" w:hAnsi="Times New Roman"/>
                <w:lang w:val="ru-RU"/>
              </w:rPr>
              <w:t>Срок и условия оплаты оказания услуг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A466" w14:textId="4890880C" w:rsidR="00F40B58" w:rsidRPr="00657EEB" w:rsidRDefault="00F40B58" w:rsidP="002901F4">
            <w:pPr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657EEB">
              <w:rPr>
                <w:rFonts w:ascii="Times New Roman" w:hAnsi="Times New Roman"/>
                <w:lang w:val="ru-RU"/>
              </w:rPr>
              <w:t>Оплата производится безналичным расчетом по факту оказанных услуг не позднее 30 (тридцати) дней с момента выставления счета, согласно оформленн</w:t>
            </w:r>
            <w:r>
              <w:rPr>
                <w:rFonts w:ascii="Times New Roman" w:hAnsi="Times New Roman"/>
                <w:lang w:val="ru-RU"/>
              </w:rPr>
              <w:t>о</w:t>
            </w:r>
            <w:r w:rsidRPr="00657EEB">
              <w:rPr>
                <w:rFonts w:ascii="Times New Roman" w:hAnsi="Times New Roman"/>
                <w:lang w:val="ru-RU"/>
              </w:rPr>
              <w:t>м</w:t>
            </w:r>
            <w:r>
              <w:rPr>
                <w:rFonts w:ascii="Times New Roman" w:hAnsi="Times New Roman"/>
                <w:lang w:val="ru-RU"/>
              </w:rPr>
              <w:t xml:space="preserve">у и подписанному </w:t>
            </w:r>
            <w:r w:rsidRPr="00657EEB">
              <w:rPr>
                <w:rFonts w:ascii="Times New Roman" w:hAnsi="Times New Roman"/>
                <w:lang w:val="ru-RU"/>
              </w:rPr>
              <w:t>Акт</w:t>
            </w:r>
            <w:r>
              <w:rPr>
                <w:rFonts w:ascii="Times New Roman" w:hAnsi="Times New Roman"/>
                <w:lang w:val="ru-RU"/>
              </w:rPr>
              <w:t>у</w:t>
            </w:r>
            <w:r w:rsidRPr="00657EEB">
              <w:rPr>
                <w:rFonts w:ascii="Times New Roman" w:hAnsi="Times New Roman"/>
                <w:lang w:val="ru-RU"/>
              </w:rPr>
              <w:t xml:space="preserve"> сдачи-приемки </w:t>
            </w:r>
            <w:r>
              <w:rPr>
                <w:rFonts w:ascii="Times New Roman" w:hAnsi="Times New Roman"/>
                <w:lang w:val="ru-RU"/>
              </w:rPr>
              <w:t>Товара</w:t>
            </w:r>
            <w:r w:rsidRPr="00657EEB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F40B58" w:rsidRPr="00E01BF5" w14:paraId="7DC76217" w14:textId="77777777" w:rsidTr="00A843B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6369" w14:textId="3FBEA023" w:rsidR="00F40B58" w:rsidRPr="007D357B" w:rsidRDefault="00F40B58" w:rsidP="002901F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135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7203" w14:textId="658A3078" w:rsidR="00F40B58" w:rsidRDefault="00F40B58" w:rsidP="002901F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Конфиденциальность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9FC7" w14:textId="1D2B47F5" w:rsidR="00F40B58" w:rsidRDefault="00F40B58" w:rsidP="002901F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Данные о проведении сделки будут являться конфиденциальными, разглашение третьим лицам запрещено. </w:t>
            </w:r>
          </w:p>
        </w:tc>
      </w:tr>
    </w:tbl>
    <w:p w14:paraId="634BDAE0" w14:textId="77777777" w:rsidR="002D2490" w:rsidRDefault="002D2490" w:rsidP="002901F4">
      <w:pPr>
        <w:spacing w:after="0" w:line="24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14:paraId="2703064E" w14:textId="2EE8E7E0" w:rsidR="009F7691" w:rsidRPr="009F7691" w:rsidRDefault="008B3B31" w:rsidP="002901F4">
      <w:pPr>
        <w:spacing w:after="0" w:line="240" w:lineRule="exact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sectPr w:rsidR="009F7691" w:rsidRPr="009F769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236"/>
    <w:rsid w:val="0001495B"/>
    <w:rsid w:val="0001541F"/>
    <w:rsid w:val="00015B65"/>
    <w:rsid w:val="000203D4"/>
    <w:rsid w:val="0002229D"/>
    <w:rsid w:val="0002318E"/>
    <w:rsid w:val="0003180F"/>
    <w:rsid w:val="000355B8"/>
    <w:rsid w:val="00036C26"/>
    <w:rsid w:val="00036DA3"/>
    <w:rsid w:val="000436F3"/>
    <w:rsid w:val="00060A58"/>
    <w:rsid w:val="00064AA1"/>
    <w:rsid w:val="00071DA8"/>
    <w:rsid w:val="000761B5"/>
    <w:rsid w:val="0009670B"/>
    <w:rsid w:val="000A5E7B"/>
    <w:rsid w:val="000B04DC"/>
    <w:rsid w:val="000B7FBC"/>
    <w:rsid w:val="000C18DF"/>
    <w:rsid w:val="000C5D2F"/>
    <w:rsid w:val="000C69E2"/>
    <w:rsid w:val="000D326C"/>
    <w:rsid w:val="000E108C"/>
    <w:rsid w:val="000F5DD6"/>
    <w:rsid w:val="00105866"/>
    <w:rsid w:val="00112FBA"/>
    <w:rsid w:val="00113B50"/>
    <w:rsid w:val="00113D44"/>
    <w:rsid w:val="001150C9"/>
    <w:rsid w:val="00121016"/>
    <w:rsid w:val="00122DDA"/>
    <w:rsid w:val="00122E6F"/>
    <w:rsid w:val="001243D2"/>
    <w:rsid w:val="00124848"/>
    <w:rsid w:val="00124FEA"/>
    <w:rsid w:val="0012719B"/>
    <w:rsid w:val="00127942"/>
    <w:rsid w:val="00127FE2"/>
    <w:rsid w:val="00133C39"/>
    <w:rsid w:val="0013603F"/>
    <w:rsid w:val="00136751"/>
    <w:rsid w:val="00141CB4"/>
    <w:rsid w:val="0014266C"/>
    <w:rsid w:val="0015137A"/>
    <w:rsid w:val="001712D7"/>
    <w:rsid w:val="00182C11"/>
    <w:rsid w:val="0018542C"/>
    <w:rsid w:val="00196110"/>
    <w:rsid w:val="001B01E2"/>
    <w:rsid w:val="001C2A85"/>
    <w:rsid w:val="001D0F8D"/>
    <w:rsid w:val="001D1CEC"/>
    <w:rsid w:val="001D74F5"/>
    <w:rsid w:val="001F30DC"/>
    <w:rsid w:val="001F67F4"/>
    <w:rsid w:val="00203929"/>
    <w:rsid w:val="0020506E"/>
    <w:rsid w:val="00207B36"/>
    <w:rsid w:val="00207EE8"/>
    <w:rsid w:val="002117C3"/>
    <w:rsid w:val="00214928"/>
    <w:rsid w:val="00222257"/>
    <w:rsid w:val="00223C12"/>
    <w:rsid w:val="002256F1"/>
    <w:rsid w:val="00225DC6"/>
    <w:rsid w:val="00226786"/>
    <w:rsid w:val="00227892"/>
    <w:rsid w:val="00246A1F"/>
    <w:rsid w:val="00254EB4"/>
    <w:rsid w:val="00256C33"/>
    <w:rsid w:val="00257AF4"/>
    <w:rsid w:val="00264F96"/>
    <w:rsid w:val="0026603B"/>
    <w:rsid w:val="002672DB"/>
    <w:rsid w:val="0028165A"/>
    <w:rsid w:val="00287148"/>
    <w:rsid w:val="0028717D"/>
    <w:rsid w:val="002901F4"/>
    <w:rsid w:val="002A3D45"/>
    <w:rsid w:val="002A7BC3"/>
    <w:rsid w:val="002B0768"/>
    <w:rsid w:val="002B7A8A"/>
    <w:rsid w:val="002C42C7"/>
    <w:rsid w:val="002D2490"/>
    <w:rsid w:val="002D5B80"/>
    <w:rsid w:val="002E59A3"/>
    <w:rsid w:val="0031031F"/>
    <w:rsid w:val="00314087"/>
    <w:rsid w:val="003205CC"/>
    <w:rsid w:val="003241C5"/>
    <w:rsid w:val="003379A4"/>
    <w:rsid w:val="00347ABF"/>
    <w:rsid w:val="00352311"/>
    <w:rsid w:val="00352B0A"/>
    <w:rsid w:val="00353BC4"/>
    <w:rsid w:val="00364847"/>
    <w:rsid w:val="003661AD"/>
    <w:rsid w:val="0037170A"/>
    <w:rsid w:val="00382D75"/>
    <w:rsid w:val="00386CF7"/>
    <w:rsid w:val="00391DA0"/>
    <w:rsid w:val="0039287A"/>
    <w:rsid w:val="003945DE"/>
    <w:rsid w:val="003A0882"/>
    <w:rsid w:val="003C7F22"/>
    <w:rsid w:val="003D1ABA"/>
    <w:rsid w:val="003D1ABB"/>
    <w:rsid w:val="003D7C79"/>
    <w:rsid w:val="003D7E2D"/>
    <w:rsid w:val="003E0B28"/>
    <w:rsid w:val="003E60A0"/>
    <w:rsid w:val="003F06E8"/>
    <w:rsid w:val="003F4852"/>
    <w:rsid w:val="0040034A"/>
    <w:rsid w:val="0040100F"/>
    <w:rsid w:val="00402DC4"/>
    <w:rsid w:val="00417ED6"/>
    <w:rsid w:val="00425C9C"/>
    <w:rsid w:val="00427930"/>
    <w:rsid w:val="00444D26"/>
    <w:rsid w:val="004452CB"/>
    <w:rsid w:val="0044763B"/>
    <w:rsid w:val="00454EDE"/>
    <w:rsid w:val="00460579"/>
    <w:rsid w:val="00460B4E"/>
    <w:rsid w:val="00471925"/>
    <w:rsid w:val="00472E30"/>
    <w:rsid w:val="00486365"/>
    <w:rsid w:val="004868B0"/>
    <w:rsid w:val="004870B7"/>
    <w:rsid w:val="004931C1"/>
    <w:rsid w:val="00494938"/>
    <w:rsid w:val="004A0667"/>
    <w:rsid w:val="004A082D"/>
    <w:rsid w:val="004B0B51"/>
    <w:rsid w:val="004C2C99"/>
    <w:rsid w:val="004C5B9C"/>
    <w:rsid w:val="004C6323"/>
    <w:rsid w:val="004D4815"/>
    <w:rsid w:val="004E2FFD"/>
    <w:rsid w:val="004E3B71"/>
    <w:rsid w:val="004F2764"/>
    <w:rsid w:val="004F5B79"/>
    <w:rsid w:val="005110A8"/>
    <w:rsid w:val="00517FE0"/>
    <w:rsid w:val="00521E35"/>
    <w:rsid w:val="00523049"/>
    <w:rsid w:val="005235D3"/>
    <w:rsid w:val="0053493A"/>
    <w:rsid w:val="0053700B"/>
    <w:rsid w:val="00537961"/>
    <w:rsid w:val="0053796F"/>
    <w:rsid w:val="00544C83"/>
    <w:rsid w:val="00547271"/>
    <w:rsid w:val="00547332"/>
    <w:rsid w:val="00551B6A"/>
    <w:rsid w:val="0055688D"/>
    <w:rsid w:val="00557D8E"/>
    <w:rsid w:val="00563F0D"/>
    <w:rsid w:val="00565609"/>
    <w:rsid w:val="00566112"/>
    <w:rsid w:val="00566853"/>
    <w:rsid w:val="00571B96"/>
    <w:rsid w:val="00574AAB"/>
    <w:rsid w:val="00577DC0"/>
    <w:rsid w:val="00582F01"/>
    <w:rsid w:val="005842B4"/>
    <w:rsid w:val="00586333"/>
    <w:rsid w:val="0058677D"/>
    <w:rsid w:val="00593107"/>
    <w:rsid w:val="005A6FB2"/>
    <w:rsid w:val="005B11E6"/>
    <w:rsid w:val="005C11DB"/>
    <w:rsid w:val="005C16C6"/>
    <w:rsid w:val="005C32DD"/>
    <w:rsid w:val="005C4E92"/>
    <w:rsid w:val="005C5C5F"/>
    <w:rsid w:val="005D71E1"/>
    <w:rsid w:val="005E0AF6"/>
    <w:rsid w:val="005E4AD5"/>
    <w:rsid w:val="005E71DF"/>
    <w:rsid w:val="005E7456"/>
    <w:rsid w:val="005F1241"/>
    <w:rsid w:val="005F35E8"/>
    <w:rsid w:val="005F6F9B"/>
    <w:rsid w:val="006009FA"/>
    <w:rsid w:val="00603193"/>
    <w:rsid w:val="006034D0"/>
    <w:rsid w:val="006045A8"/>
    <w:rsid w:val="00606E4E"/>
    <w:rsid w:val="00613501"/>
    <w:rsid w:val="00622953"/>
    <w:rsid w:val="006236A0"/>
    <w:rsid w:val="00630334"/>
    <w:rsid w:val="00635C7C"/>
    <w:rsid w:val="00636675"/>
    <w:rsid w:val="00651C3A"/>
    <w:rsid w:val="006530D8"/>
    <w:rsid w:val="00654DCC"/>
    <w:rsid w:val="0066594E"/>
    <w:rsid w:val="00666CC1"/>
    <w:rsid w:val="00674735"/>
    <w:rsid w:val="00677119"/>
    <w:rsid w:val="00681862"/>
    <w:rsid w:val="00684447"/>
    <w:rsid w:val="0068597F"/>
    <w:rsid w:val="00693E93"/>
    <w:rsid w:val="006946B5"/>
    <w:rsid w:val="0069558F"/>
    <w:rsid w:val="006A7648"/>
    <w:rsid w:val="006C0927"/>
    <w:rsid w:val="006C4610"/>
    <w:rsid w:val="006E0B6B"/>
    <w:rsid w:val="006F2EEC"/>
    <w:rsid w:val="006F50D8"/>
    <w:rsid w:val="00704679"/>
    <w:rsid w:val="00725AD0"/>
    <w:rsid w:val="007265B4"/>
    <w:rsid w:val="007276CE"/>
    <w:rsid w:val="00731AB1"/>
    <w:rsid w:val="00736847"/>
    <w:rsid w:val="00743F02"/>
    <w:rsid w:val="00745A3B"/>
    <w:rsid w:val="0075057A"/>
    <w:rsid w:val="007578EC"/>
    <w:rsid w:val="007611D4"/>
    <w:rsid w:val="00764417"/>
    <w:rsid w:val="00765980"/>
    <w:rsid w:val="0076758B"/>
    <w:rsid w:val="00772D5B"/>
    <w:rsid w:val="00782C67"/>
    <w:rsid w:val="007A2D8D"/>
    <w:rsid w:val="007A3964"/>
    <w:rsid w:val="007A40FA"/>
    <w:rsid w:val="007B1096"/>
    <w:rsid w:val="007B44EF"/>
    <w:rsid w:val="007C3600"/>
    <w:rsid w:val="007C468A"/>
    <w:rsid w:val="007D357B"/>
    <w:rsid w:val="007D4073"/>
    <w:rsid w:val="007D56A1"/>
    <w:rsid w:val="007E6EB6"/>
    <w:rsid w:val="007F1E19"/>
    <w:rsid w:val="007F3E84"/>
    <w:rsid w:val="007F5BD7"/>
    <w:rsid w:val="00800A0C"/>
    <w:rsid w:val="00804B9C"/>
    <w:rsid w:val="00813969"/>
    <w:rsid w:val="00821FDA"/>
    <w:rsid w:val="00823AED"/>
    <w:rsid w:val="00824F3C"/>
    <w:rsid w:val="00825842"/>
    <w:rsid w:val="008333FF"/>
    <w:rsid w:val="008419AE"/>
    <w:rsid w:val="008611AB"/>
    <w:rsid w:val="00866070"/>
    <w:rsid w:val="00874ADE"/>
    <w:rsid w:val="008752C6"/>
    <w:rsid w:val="00875D03"/>
    <w:rsid w:val="008765F1"/>
    <w:rsid w:val="00881C7F"/>
    <w:rsid w:val="00882786"/>
    <w:rsid w:val="0089702A"/>
    <w:rsid w:val="008A18B1"/>
    <w:rsid w:val="008A1D83"/>
    <w:rsid w:val="008A3547"/>
    <w:rsid w:val="008A5EC1"/>
    <w:rsid w:val="008A7778"/>
    <w:rsid w:val="008B3B31"/>
    <w:rsid w:val="008C4494"/>
    <w:rsid w:val="008C7725"/>
    <w:rsid w:val="008C795C"/>
    <w:rsid w:val="008C796C"/>
    <w:rsid w:val="008D0496"/>
    <w:rsid w:val="008F7E0A"/>
    <w:rsid w:val="00900BA4"/>
    <w:rsid w:val="00904174"/>
    <w:rsid w:val="009046D2"/>
    <w:rsid w:val="009111C1"/>
    <w:rsid w:val="00916C65"/>
    <w:rsid w:val="00921C69"/>
    <w:rsid w:val="00924635"/>
    <w:rsid w:val="00927117"/>
    <w:rsid w:val="009275EB"/>
    <w:rsid w:val="00930441"/>
    <w:rsid w:val="00933CAA"/>
    <w:rsid w:val="00934705"/>
    <w:rsid w:val="00934A6E"/>
    <w:rsid w:val="0094057F"/>
    <w:rsid w:val="00944828"/>
    <w:rsid w:val="009566F9"/>
    <w:rsid w:val="00956DB1"/>
    <w:rsid w:val="00961533"/>
    <w:rsid w:val="00961B87"/>
    <w:rsid w:val="00963905"/>
    <w:rsid w:val="0096621B"/>
    <w:rsid w:val="009708AA"/>
    <w:rsid w:val="009725CE"/>
    <w:rsid w:val="0098399E"/>
    <w:rsid w:val="0099050A"/>
    <w:rsid w:val="0099514A"/>
    <w:rsid w:val="00997E59"/>
    <w:rsid w:val="009A06F6"/>
    <w:rsid w:val="009B17B0"/>
    <w:rsid w:val="009B5C0F"/>
    <w:rsid w:val="009B5E37"/>
    <w:rsid w:val="009C5840"/>
    <w:rsid w:val="009D0DBB"/>
    <w:rsid w:val="009D3428"/>
    <w:rsid w:val="009E5D54"/>
    <w:rsid w:val="009F2618"/>
    <w:rsid w:val="009F7691"/>
    <w:rsid w:val="00A00483"/>
    <w:rsid w:val="00A22C5B"/>
    <w:rsid w:val="00A328B8"/>
    <w:rsid w:val="00A4368C"/>
    <w:rsid w:val="00A45A98"/>
    <w:rsid w:val="00A54D99"/>
    <w:rsid w:val="00A57061"/>
    <w:rsid w:val="00A57936"/>
    <w:rsid w:val="00A60779"/>
    <w:rsid w:val="00A609E1"/>
    <w:rsid w:val="00A65BE7"/>
    <w:rsid w:val="00A6722F"/>
    <w:rsid w:val="00A67ABA"/>
    <w:rsid w:val="00A710AA"/>
    <w:rsid w:val="00A71592"/>
    <w:rsid w:val="00A85AB2"/>
    <w:rsid w:val="00A85B54"/>
    <w:rsid w:val="00A86385"/>
    <w:rsid w:val="00A86792"/>
    <w:rsid w:val="00A912AC"/>
    <w:rsid w:val="00AA2541"/>
    <w:rsid w:val="00AA5794"/>
    <w:rsid w:val="00AB6255"/>
    <w:rsid w:val="00AC1C95"/>
    <w:rsid w:val="00AD3497"/>
    <w:rsid w:val="00AD38EE"/>
    <w:rsid w:val="00AD46B7"/>
    <w:rsid w:val="00AD68FC"/>
    <w:rsid w:val="00AE28DA"/>
    <w:rsid w:val="00AE360B"/>
    <w:rsid w:val="00AE37F0"/>
    <w:rsid w:val="00AE48DC"/>
    <w:rsid w:val="00AE5FCF"/>
    <w:rsid w:val="00AF58CC"/>
    <w:rsid w:val="00B1483B"/>
    <w:rsid w:val="00B2021C"/>
    <w:rsid w:val="00B20888"/>
    <w:rsid w:val="00B2275B"/>
    <w:rsid w:val="00B23CD6"/>
    <w:rsid w:val="00B2733F"/>
    <w:rsid w:val="00B27F1B"/>
    <w:rsid w:val="00B3480F"/>
    <w:rsid w:val="00B470E2"/>
    <w:rsid w:val="00B47FA3"/>
    <w:rsid w:val="00B508B5"/>
    <w:rsid w:val="00B53727"/>
    <w:rsid w:val="00B60FDA"/>
    <w:rsid w:val="00B62C5B"/>
    <w:rsid w:val="00B67F46"/>
    <w:rsid w:val="00B700C0"/>
    <w:rsid w:val="00B7583E"/>
    <w:rsid w:val="00B83DC7"/>
    <w:rsid w:val="00B91F9A"/>
    <w:rsid w:val="00B94F9E"/>
    <w:rsid w:val="00BA11E4"/>
    <w:rsid w:val="00BB281C"/>
    <w:rsid w:val="00BC117E"/>
    <w:rsid w:val="00BC3083"/>
    <w:rsid w:val="00BD0A59"/>
    <w:rsid w:val="00BD3968"/>
    <w:rsid w:val="00BD39F4"/>
    <w:rsid w:val="00BD5BAE"/>
    <w:rsid w:val="00BF74AA"/>
    <w:rsid w:val="00C03E36"/>
    <w:rsid w:val="00C27401"/>
    <w:rsid w:val="00C34667"/>
    <w:rsid w:val="00C40774"/>
    <w:rsid w:val="00C4394E"/>
    <w:rsid w:val="00C521F7"/>
    <w:rsid w:val="00C52260"/>
    <w:rsid w:val="00C54E16"/>
    <w:rsid w:val="00C574BC"/>
    <w:rsid w:val="00C65BA9"/>
    <w:rsid w:val="00C670EA"/>
    <w:rsid w:val="00C71F84"/>
    <w:rsid w:val="00C8089C"/>
    <w:rsid w:val="00C9363B"/>
    <w:rsid w:val="00C93E38"/>
    <w:rsid w:val="00C9426C"/>
    <w:rsid w:val="00CA0ECB"/>
    <w:rsid w:val="00CA52A0"/>
    <w:rsid w:val="00CA5C8B"/>
    <w:rsid w:val="00CB468D"/>
    <w:rsid w:val="00CD3721"/>
    <w:rsid w:val="00CD42D4"/>
    <w:rsid w:val="00CD5AB4"/>
    <w:rsid w:val="00CD7047"/>
    <w:rsid w:val="00CE430A"/>
    <w:rsid w:val="00CF193D"/>
    <w:rsid w:val="00D0066C"/>
    <w:rsid w:val="00D00D51"/>
    <w:rsid w:val="00D23410"/>
    <w:rsid w:val="00D30931"/>
    <w:rsid w:val="00D31056"/>
    <w:rsid w:val="00D31313"/>
    <w:rsid w:val="00D32873"/>
    <w:rsid w:val="00D33C13"/>
    <w:rsid w:val="00D37A1A"/>
    <w:rsid w:val="00D37DAB"/>
    <w:rsid w:val="00D42AD6"/>
    <w:rsid w:val="00D467A2"/>
    <w:rsid w:val="00D51AD9"/>
    <w:rsid w:val="00D53460"/>
    <w:rsid w:val="00D631E2"/>
    <w:rsid w:val="00D728A0"/>
    <w:rsid w:val="00D81DFD"/>
    <w:rsid w:val="00D82186"/>
    <w:rsid w:val="00D83480"/>
    <w:rsid w:val="00D91398"/>
    <w:rsid w:val="00D92EDB"/>
    <w:rsid w:val="00DA23D0"/>
    <w:rsid w:val="00DB61F9"/>
    <w:rsid w:val="00DC13B3"/>
    <w:rsid w:val="00DC5BD1"/>
    <w:rsid w:val="00DC6108"/>
    <w:rsid w:val="00DD1AA8"/>
    <w:rsid w:val="00DD415A"/>
    <w:rsid w:val="00DE24D4"/>
    <w:rsid w:val="00DE268A"/>
    <w:rsid w:val="00DE303B"/>
    <w:rsid w:val="00DF1FDC"/>
    <w:rsid w:val="00DF504D"/>
    <w:rsid w:val="00DF7EC5"/>
    <w:rsid w:val="00E018FE"/>
    <w:rsid w:val="00E01BF5"/>
    <w:rsid w:val="00E02C00"/>
    <w:rsid w:val="00E03776"/>
    <w:rsid w:val="00E156E4"/>
    <w:rsid w:val="00E15B05"/>
    <w:rsid w:val="00E2003F"/>
    <w:rsid w:val="00E32479"/>
    <w:rsid w:val="00E37357"/>
    <w:rsid w:val="00E37E6A"/>
    <w:rsid w:val="00E40724"/>
    <w:rsid w:val="00E47E9A"/>
    <w:rsid w:val="00E52356"/>
    <w:rsid w:val="00E5383A"/>
    <w:rsid w:val="00E572CE"/>
    <w:rsid w:val="00E62D96"/>
    <w:rsid w:val="00E72842"/>
    <w:rsid w:val="00E74D70"/>
    <w:rsid w:val="00E76284"/>
    <w:rsid w:val="00E83C46"/>
    <w:rsid w:val="00E83F0B"/>
    <w:rsid w:val="00E90F77"/>
    <w:rsid w:val="00E9211D"/>
    <w:rsid w:val="00E9479D"/>
    <w:rsid w:val="00E95691"/>
    <w:rsid w:val="00EA27DA"/>
    <w:rsid w:val="00EA2CB6"/>
    <w:rsid w:val="00EA2F23"/>
    <w:rsid w:val="00EA7064"/>
    <w:rsid w:val="00EB4013"/>
    <w:rsid w:val="00EB66FE"/>
    <w:rsid w:val="00EC02BF"/>
    <w:rsid w:val="00EC1E95"/>
    <w:rsid w:val="00EC2A3B"/>
    <w:rsid w:val="00EC457D"/>
    <w:rsid w:val="00ED2595"/>
    <w:rsid w:val="00ED3236"/>
    <w:rsid w:val="00EE2441"/>
    <w:rsid w:val="00EE44DF"/>
    <w:rsid w:val="00EF0138"/>
    <w:rsid w:val="00EF3CC2"/>
    <w:rsid w:val="00EF70F0"/>
    <w:rsid w:val="00F02CC0"/>
    <w:rsid w:val="00F050CF"/>
    <w:rsid w:val="00F16339"/>
    <w:rsid w:val="00F22413"/>
    <w:rsid w:val="00F22968"/>
    <w:rsid w:val="00F22DAA"/>
    <w:rsid w:val="00F23694"/>
    <w:rsid w:val="00F241F8"/>
    <w:rsid w:val="00F324EE"/>
    <w:rsid w:val="00F33F38"/>
    <w:rsid w:val="00F35C3D"/>
    <w:rsid w:val="00F40B58"/>
    <w:rsid w:val="00F44958"/>
    <w:rsid w:val="00F56540"/>
    <w:rsid w:val="00F62EC2"/>
    <w:rsid w:val="00F645E7"/>
    <w:rsid w:val="00F66423"/>
    <w:rsid w:val="00F753FB"/>
    <w:rsid w:val="00F8240C"/>
    <w:rsid w:val="00F82B07"/>
    <w:rsid w:val="00F940C9"/>
    <w:rsid w:val="00F94155"/>
    <w:rsid w:val="00F95686"/>
    <w:rsid w:val="00FA581E"/>
    <w:rsid w:val="00FD6954"/>
    <w:rsid w:val="00F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AADC9"/>
  <w15:chartTrackingRefBased/>
  <w15:docId w15:val="{1BD6467F-5295-455E-A3FD-21064D14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6B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46B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2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Aibek Bayaliev</dc:creator>
  <cp:keywords/>
  <dc:description/>
  <cp:lastModifiedBy>Aelina Dzhakypova</cp:lastModifiedBy>
  <cp:revision>501</cp:revision>
  <cp:lastPrinted>2026-07-28T03:54:00Z</cp:lastPrinted>
  <dcterms:created xsi:type="dcterms:W3CDTF">2024-06-24T09:12:00Z</dcterms:created>
  <dcterms:modified xsi:type="dcterms:W3CDTF">2026-08-05T02:23:00Z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2024-06-24T09:12:04Z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014e7f8d-0896-4375-8c68-78613ec0c5d1</vt:lpwstr>
  </property>
  <property fmtid="{D5CDD505-2E9C-101B-9397-08002B2CF9AE}" pid="8" name="MSIP_Label_d85bea94-60d0-4a5c-9138-48420e73067f_ContentBits">
    <vt:lpwstr>0</vt:lpwstr>
  </property>
</Properties>
</file>